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bidiVisual/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1719"/>
      </w:tblGrid>
      <w:tr w:rsidR="00F546C9" w:rsidTr="00436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77E2B" w:rsidP="00D9764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توفير </w:t>
            </w:r>
            <w:r w:rsidR="00D9764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داة ل</w:t>
            </w:r>
            <w:r w:rsidR="00D9764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دارة </w:t>
            </w:r>
            <w:r w:rsidR="008E77C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المركبات الحكومية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B34FDC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highlight w:val="yellow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F546C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8E77CC" w:rsidP="0019710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تعليمات استخدام المركبات الحكومية</w:t>
            </w:r>
            <w:r w:rsidR="0019710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رقم (20) لسنة 2011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19710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تعليمات نظام التتبع ا</w:t>
            </w:r>
            <w:r w:rsidR="00D9764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لإ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لكتروني للمركبات/ال</w:t>
            </w:r>
            <w:r w:rsidR="00D9764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آ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ليات الحكومية ومراقبة استخدامها لسنة 2017 صادرة بمقتضى المادة (5/د) من نظام تنظيم استخدام المركبات الحكومية رقم </w:t>
            </w:r>
            <w:r w:rsidR="00C0068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20 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(لسنة 2011)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D97641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أ</w:t>
            </w:r>
            <w:r w:rsidR="008E77C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ن تكون المركبة مسجلة بصفة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التسجيل الحكومية وفقاً لأ</w:t>
            </w:r>
            <w:r w:rsidR="0019710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حكام قانون السير النافذ.</w:t>
            </w:r>
          </w:p>
        </w:tc>
      </w:tr>
      <w:tr w:rsidR="00D30C6E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B34FDC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B34FD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B34FDC" w:rsidRDefault="002D3719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B34FD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الجهة/متلقي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B34FDC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B34FD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19710B" w:rsidTr="001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10B" w:rsidRDefault="0019710B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0B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كشف بالمركبات الحكومية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0B" w:rsidRPr="00831548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الجهات الحكومية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10B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كتاب رسمي</w:t>
            </w:r>
          </w:p>
        </w:tc>
      </w:tr>
      <w:tr w:rsidR="0019710B" w:rsidTr="0002627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10B" w:rsidRDefault="0019710B" w:rsidP="0019710B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0B" w:rsidRPr="00831548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سائقين المركبات 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0B" w:rsidRPr="00831548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0B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19710B" w:rsidTr="0002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B" w:rsidRDefault="0019710B" w:rsidP="0019710B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0B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مستخدمي النظام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0B" w:rsidRPr="00831548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0B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F546C9" w:rsidP="0019710B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المواطنين     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</w:t>
            </w:r>
            <w:r w:rsidR="00D9764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عمال         </w:t>
            </w:r>
            <w:r w:rsidR="0019710B">
              <w:rPr>
                <w:rFonts w:ascii="Sakkal Majalla" w:hAnsi="Sakkal Majalla" w:cs="Sakkal Majalla"/>
                <w:sz w:val="30"/>
                <w:szCs w:val="30"/>
                <w:highlight w:val="yellow"/>
                <w:lang w:bidi="ar-JO"/>
              </w:rPr>
              <w:sym w:font="Symbol" w:char="F0A8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  <w:r w:rsidR="002D371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</w:t>
            </w:r>
            <w:r w:rsidR="002D371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2D371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أخرى (...)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D97641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المدة الزمنية </w:t>
            </w:r>
            <w:r w:rsidR="00D9764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المعيارية  للإجراءات الرئيسية (</w:t>
            </w: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مرتبطة بعدد ال</w:t>
            </w:r>
            <w:r w:rsidR="00D97641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أ</w:t>
            </w: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A74328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</w:t>
            </w:r>
            <w:r w:rsidR="00D30C6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</w:t>
            </w:r>
            <w:r w:rsidR="00D30C6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</w:t>
            </w:r>
            <w:r w:rsidR="00D30C6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D30C6E" w:rsidTr="001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D30C6E" w:rsidRDefault="00974DF5" w:rsidP="00D9764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تسجيل الطلب بشكل رسمي في وزارة النقل وتحويل الطلب للمديرية  والتأكد من </w:t>
            </w:r>
            <w:r w:rsidR="00D9764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كتمال البيانات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 يوم الى 3 ايام عمل</w:t>
            </w:r>
          </w:p>
        </w:tc>
      </w:tr>
      <w:tr w:rsidR="00D30C6E" w:rsidTr="0019710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D30C6E" w:rsidRPr="00974DF5" w:rsidRDefault="00974DF5" w:rsidP="00D30C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تحديد موعد للتركيب بالتنسيق مع مقدم الطلب والشركة المنفذة للمشروع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19710B" w:rsidRDefault="0019710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9710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خلال اسبوع من تاريخه</w:t>
            </w:r>
          </w:p>
        </w:tc>
      </w:tr>
      <w:tr w:rsidR="00D30C6E" w:rsidTr="001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974DF5" w:rsidRDefault="00B333D0" w:rsidP="00D97641">
            <w:pPr>
              <w:pStyle w:val="ListParagraph"/>
              <w:tabs>
                <w:tab w:val="right" w:pos="432"/>
              </w:tabs>
              <w:bidi/>
              <w:ind w:left="0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تركيب جهاز التتبع على المركبة وضمان تشغيله على النظام الالكتروني المحوسب</w:t>
            </w:r>
          </w:p>
          <w:p w:rsidR="00D30C6E" w:rsidRDefault="00D30C6E" w:rsidP="00D30C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F77E2B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30</w:t>
            </w:r>
            <w:r w:rsidR="00B333D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 للمركبة الواحدة</w:t>
            </w:r>
          </w:p>
        </w:tc>
      </w:tr>
      <w:tr w:rsidR="00D30C6E" w:rsidTr="0019710B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974DF5" w:rsidP="0020221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توزيع بطاقات شراء المحروقات ال</w:t>
            </w:r>
            <w:r w:rsidR="0020221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لكترونية (وقودي)</w:t>
            </w:r>
          </w:p>
          <w:p w:rsidR="00D30C6E" w:rsidRDefault="00D30C6E" w:rsidP="00D30C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B333D0" w:rsidP="0019710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بعد اعطاء دورة تدريبية للمعنيين</w:t>
            </w:r>
          </w:p>
        </w:tc>
      </w:tr>
      <w:tr w:rsidR="00D30C6E" w:rsidTr="00B3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974DF5" w:rsidP="00B333D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يتم تدريب وتمكين ومنح الصلاحيات اللازمة لضباط الارتباط التي تمت تسميتهم من قبل مقدم الطلب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B333D0" w:rsidP="00B333D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من 3 الى 5 ايام عمل</w:t>
            </w:r>
          </w:p>
        </w:tc>
      </w:tr>
      <w:tr w:rsidR="00D30C6E" w:rsidTr="00B333D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B333D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D30C6E" w:rsidRDefault="00974DF5" w:rsidP="00B333D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تقديم الدعم الفني من قبل المديرية المعنية بشكل مستمر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F77E2B" w:rsidP="00B333D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مستمر</w:t>
            </w:r>
          </w:p>
        </w:tc>
      </w:tr>
      <w:tr w:rsidR="00A74328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28" w:rsidRDefault="00A74328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8" w:rsidRPr="00B333D0" w:rsidRDefault="00B333D0" w:rsidP="00B333D0">
            <w:pPr>
              <w:tabs>
                <w:tab w:val="right" w:pos="432"/>
              </w:tabs>
              <w:jc w:val="both"/>
              <w:rPr>
                <w:rFonts w:ascii="Sakkal Majalla" w:eastAsia="Calibri" w:hAnsi="Sakkal Majalla" w:cs="Sakkal Majalla"/>
                <w:sz w:val="30"/>
                <w:szCs w:val="30"/>
                <w:rtl/>
                <w:lang w:bidi="ar-JO"/>
              </w:rPr>
            </w:pPr>
            <w:r w:rsidRPr="00B333D0">
              <w:rPr>
                <w:rFonts w:ascii="Sakkal Majalla" w:eastAsia="Calibri" w:hAnsi="Sakkal Majalla" w:cs="Sakkal Majalla" w:hint="cs"/>
                <w:sz w:val="30"/>
                <w:szCs w:val="30"/>
                <w:rtl/>
                <w:lang w:bidi="ar-JO"/>
              </w:rPr>
              <w:t>حسب مواقع تواجد المركبات ونظراً لوجود 3 فنيين فقط بالمديرية :</w:t>
            </w:r>
          </w:p>
          <w:p w:rsidR="00B333D0" w:rsidRDefault="00B333D0" w:rsidP="00B333D0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اقليم الشمال ( من 5 الى 10 ايام عمل )</w:t>
            </w:r>
          </w:p>
          <w:p w:rsidR="00B333D0" w:rsidRDefault="00B333D0" w:rsidP="00B333D0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اقليم الوسط ( من 3 الى 5 ايام عمل )</w:t>
            </w:r>
          </w:p>
          <w:p w:rsidR="00B333D0" w:rsidRPr="00B333D0" w:rsidRDefault="00B333D0" w:rsidP="00B333D0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اقليم الجنوب ( من اسبوعين الى 3 اسابيع)</w:t>
            </w: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831548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مجاني</w:t>
            </w:r>
            <w:r w:rsidR="00B333D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، في حالة تخلف الجهة الحكومية عن الموعد المحدد تحدد الزيارة بقيمة ( </w:t>
            </w:r>
            <w:r w:rsidR="00B34FD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20) عشرون ديناراً للموقع الواحد تدفع من قبل الجهات الحكومية.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B333D0" w:rsidP="00B333D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</w:t>
            </w:r>
            <w:r w:rsidR="002D371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 شيك)</w:t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دفع </w:t>
            </w:r>
            <w:r w:rsidR="0020221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</w:t>
            </w:r>
            <w:r w:rsid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لكتروني  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8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ايداع من الجهات الحكومية   </w:t>
            </w:r>
          </w:p>
        </w:tc>
      </w:tr>
      <w:tr w:rsidR="00F546C9" w:rsidTr="00B333D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B333D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B333D0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F546C9" w:rsidTr="00B3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bidi w:val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Default="00831548" w:rsidP="00B333D0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نظام </w:t>
            </w:r>
            <w:r w:rsidR="0020221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دارة المركبات الحكومية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Default="00B333D0" w:rsidP="00B333D0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مستمر</w:t>
            </w: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9E2095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95" w:rsidRDefault="009E2095" w:rsidP="00DC2F6C">
            <w:pPr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95" w:rsidRDefault="009E2095" w:rsidP="0020221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</w:t>
            </w:r>
            <w:r w:rsidR="0020221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فقية    </w:t>
            </w:r>
            <w:r w:rsidRPr="00831548">
              <w:rPr>
                <w:rFonts w:ascii="Sakkal Majalla" w:hAnsi="Sakkal Majalla" w:cs="Sakkal Majalla"/>
                <w:sz w:val="30"/>
                <w:szCs w:val="30"/>
                <w:highlight w:val="yellow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9E2095" w:rsidRDefault="009E2095" w:rsidP="00A22C59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E209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B333D0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دائرة ترخيص السواقين والمركبات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B333D0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التاكد من صلاحية ترخيص المركبة والتاكد من وجود جهاز تتبع وفاعليته على النظام.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B34FDC" w:rsidP="00B34FDC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B333D0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ضمن موقع الشركة</w:t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 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8"/>
            </w:r>
            <w:r w:rsidR="00B333D0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B333D0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ضمن موقع الجهات الحكومية</w:t>
            </w:r>
          </w:p>
        </w:tc>
      </w:tr>
      <w:tr w:rsidR="00F546C9" w:rsidTr="00F77E2B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77E2B" w:rsidP="00F77E2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النقل</w:t>
            </w:r>
            <w:r w:rsidR="00B333D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/ مديرية تتبع المركبات الحكومية.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B333D0" w:rsidP="00B333D0">
            <w:pPr>
              <w:tabs>
                <w:tab w:val="right" w:pos="432"/>
              </w:tabs>
              <w:jc w:val="medium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2D371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وجهاً لوجه</w:t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</w:t>
            </w:r>
            <w:r w:rsidR="00202214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إ</w:t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لكتروني للدائرة </w:t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</w:t>
            </w:r>
            <w:r w:rsidR="00597680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إ</w:t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لكتروني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lang w:bidi="ar-JO"/>
              </w:rPr>
              <w:sym w:font="Symbol" w:char="F0A8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F28EF" w:rsidRDefault="00F546C9" w:rsidP="00A22C59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5F28EF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5F28EF" w:rsidRDefault="005F28EF" w:rsidP="00B333D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5F28E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هاتف رقم ( 065518111) تحويلة من (1280) الى (1292).</w:t>
            </w:r>
          </w:p>
          <w:p w:rsidR="005F28EF" w:rsidRPr="005F28EF" w:rsidRDefault="005F28EF" w:rsidP="00B333D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5F28E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فاكس رقم (065527233).</w:t>
            </w:r>
          </w:p>
          <w:p w:rsidR="005F28EF" w:rsidRPr="005F28EF" w:rsidRDefault="005F28EF" w:rsidP="00B333D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5F28E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بريد الكتروني ( </w:t>
            </w:r>
            <w:hyperlink r:id="rId8" w:history="1">
              <w:r w:rsidRPr="005F28EF">
                <w:rPr>
                  <w:color w:val="000000" w:themeColor="text1"/>
                  <w:lang w:bidi="ar-JO"/>
                </w:rPr>
                <w:t>tracking@mot.gov.jo</w:t>
              </w:r>
            </w:hyperlink>
            <w:r w:rsidRPr="005F28E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  <w:p w:rsidR="005F28EF" w:rsidRDefault="005F28EF" w:rsidP="005F28EF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5F28E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 xml:space="preserve">موقع الكتروني ( </w:t>
            </w:r>
            <w:hyperlink r:id="rId9" w:history="1">
              <w:r w:rsidRPr="005240C8">
                <w:rPr>
                  <w:rStyle w:val="Hyperlink"/>
                  <w:rFonts w:ascii="Sakkal Majalla" w:hAnsi="Sakkal Majalla" w:cs="Sakkal Majalla"/>
                  <w:sz w:val="30"/>
                  <w:szCs w:val="30"/>
                  <w:lang w:bidi="ar-JO"/>
                </w:rPr>
                <w:t>http://tracking.jo/tracking</w:t>
              </w:r>
            </w:hyperlink>
            <w:r w:rsidRPr="005F28E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  <w:p w:rsidR="005F28EF" w:rsidRPr="005F28EF" w:rsidRDefault="005F28EF" w:rsidP="005F28EF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موقع الخدمات الالكترونية ( جاري العمل عليه سوف يتم اطلاقه بشهر اب 2021).</w:t>
            </w:r>
          </w:p>
        </w:tc>
      </w:tr>
      <w:tr w:rsidR="00F546C9" w:rsidTr="00B3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597680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>أ</w:t>
            </w:r>
            <w:r w:rsidR="00F546C9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F" w:rsidRPr="00B333D0" w:rsidRDefault="00F546C9" w:rsidP="00B333D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أيام الدوام الرسمي </w:t>
            </w:r>
            <w:r w:rsidR="00C0068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من الأحد للخميس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( من </w:t>
            </w:r>
            <w:r w:rsidR="00831548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08:30ص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إلى </w:t>
            </w:r>
            <w:r w:rsidR="00831548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03:30م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F546C9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546C9" w:rsidRPr="00867D12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مؤشرات الاداء</w:t>
            </w:r>
          </w:p>
        </w:tc>
      </w:tr>
      <w:tr w:rsidR="00F546C9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F546C9" w:rsidRPr="00867D12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C0068F" w:rsidP="00C0068F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(5) أيام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عمل</w:t>
            </w:r>
            <w:r w:rsidR="00974DF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77E2B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 أيام</w:t>
            </w:r>
          </w:p>
        </w:tc>
      </w:tr>
      <w:tr w:rsidR="00F546C9" w:rsidRPr="00867D12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C0068F" w:rsidP="00B333D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(10) أيام عمل</w:t>
            </w:r>
            <w:r w:rsidR="00974DF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لل</w:t>
            </w:r>
            <w:r w:rsidR="009B5DD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جراءات الثابتة </w:t>
            </w:r>
            <w:r w:rsidR="00B333D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وغير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محدد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ة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للتركيب ويعتمد على عدد المركبات والدور في التركيب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.</w:t>
            </w:r>
            <w:r w:rsidR="00F77E2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77E2B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F546C9" w:rsidRPr="00867D12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6535DC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92</w:t>
            </w:r>
            <w:r w:rsidR="00974DF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%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B333D0" w:rsidP="00F77E2B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96</w:t>
            </w:r>
            <w:r w:rsidR="00974DF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%</w:t>
            </w:r>
          </w:p>
        </w:tc>
      </w:tr>
      <w:tr w:rsidR="00F546C9" w:rsidRPr="00867D12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9B5DD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نسبة ال</w:t>
            </w:r>
            <w:r w:rsidR="009B5DD4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أ</w:t>
            </w: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974DF5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974DF5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F546C9" w:rsidRPr="00867D12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6535DC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0.8</w:t>
            </w:r>
            <w:r w:rsidR="00974DF5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%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974DF5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0%</w:t>
            </w:r>
          </w:p>
        </w:tc>
      </w:tr>
      <w:tr w:rsidR="00F546C9" w:rsidRPr="00867D12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6535DC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974DF5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F546C9" w:rsidRPr="00867D12" w:rsidTr="00436471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6535DC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6535DC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F546C9" w:rsidRPr="00867D12" w:rsidTr="0043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6535DC" w:rsidP="00F77E2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6535DC" w:rsidP="00F77E2B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12</w:t>
            </w:r>
          </w:p>
        </w:tc>
      </w:tr>
      <w:tr w:rsidR="00E92DB0" w:rsidRPr="00867D12" w:rsidTr="0043647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E92DB0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867D12" w:rsidRDefault="00F77E2B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مرتفع /القطاع الحكومي كامل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867D12" w:rsidRDefault="00F77E2B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</w:tbl>
    <w:p w:rsidR="00E92DB0" w:rsidRDefault="00E92DB0" w:rsidP="009B5DD4">
      <w:pPr>
        <w:pStyle w:val="Footer"/>
      </w:pPr>
      <w:r w:rsidRPr="00AD71DE">
        <w:rPr>
          <w:rFonts w:ascii="Sakkal Majalla" w:hAnsi="Sakkal Majalla" w:cs="Sakkal Majalla" w:hint="cs"/>
          <w:color w:val="FF0000"/>
          <w:sz w:val="32"/>
          <w:szCs w:val="32"/>
          <w:rtl/>
        </w:rPr>
        <w:t>*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</w:t>
      </w:r>
      <w:r w:rsidRPr="00757152">
        <w:rPr>
          <w:rFonts w:ascii="Sakkal Majalla" w:hAnsi="Sakkal Majalla" w:cs="Sakkal Majalla" w:hint="cs"/>
          <w:sz w:val="28"/>
          <w:szCs w:val="28"/>
          <w:rtl/>
        </w:rPr>
        <w:t>يتم ترميز الخدمة آلياً من خلال النظام ال</w:t>
      </w:r>
      <w:r w:rsidR="009B5DD4">
        <w:rPr>
          <w:rFonts w:ascii="Sakkal Majalla" w:hAnsi="Sakkal Majalla" w:cs="Sakkal Majalla" w:hint="cs"/>
          <w:sz w:val="28"/>
          <w:szCs w:val="28"/>
          <w:rtl/>
        </w:rPr>
        <w:t>إ</w:t>
      </w:r>
      <w:r w:rsidRPr="00757152">
        <w:rPr>
          <w:rFonts w:ascii="Sakkal Majalla" w:hAnsi="Sakkal Majalla" w:cs="Sakkal Majalla" w:hint="cs"/>
          <w:sz w:val="28"/>
          <w:szCs w:val="28"/>
          <w:rtl/>
        </w:rPr>
        <w:t>لكتروني للسجل الوطني للخدمات الحكومية.</w:t>
      </w:r>
    </w:p>
    <w:p w:rsidR="008E2EC2" w:rsidRPr="00E92DB0" w:rsidRDefault="008E2EC2"/>
    <w:sectPr w:rsidR="008E2EC2" w:rsidRPr="00E92DB0" w:rsidSect="006B138F">
      <w:headerReference w:type="default" r:id="rId10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53" w:rsidRDefault="00F67D53" w:rsidP="008E2EC2">
      <w:pPr>
        <w:spacing w:after="0" w:line="240" w:lineRule="auto"/>
      </w:pPr>
      <w:r>
        <w:separator/>
      </w:r>
    </w:p>
  </w:endnote>
  <w:endnote w:type="continuationSeparator" w:id="0">
    <w:p w:rsidR="00F67D53" w:rsidRDefault="00F67D53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53" w:rsidRDefault="00F67D53" w:rsidP="008E2EC2">
      <w:pPr>
        <w:spacing w:after="0" w:line="240" w:lineRule="auto"/>
      </w:pPr>
      <w:r>
        <w:separator/>
      </w:r>
    </w:p>
  </w:footnote>
  <w:footnote w:type="continuationSeparator" w:id="0">
    <w:p w:rsidR="00F67D53" w:rsidRDefault="00F67D53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949"/>
    <w:multiLevelType w:val="hybridMultilevel"/>
    <w:tmpl w:val="836A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F"/>
    <w:rsid w:val="00172922"/>
    <w:rsid w:val="00174326"/>
    <w:rsid w:val="0019710B"/>
    <w:rsid w:val="001C63E3"/>
    <w:rsid w:val="00202214"/>
    <w:rsid w:val="002240ED"/>
    <w:rsid w:val="00295062"/>
    <w:rsid w:val="002C1AEF"/>
    <w:rsid w:val="002D3719"/>
    <w:rsid w:val="003A1CD9"/>
    <w:rsid w:val="00436471"/>
    <w:rsid w:val="00452524"/>
    <w:rsid w:val="00456613"/>
    <w:rsid w:val="00477ACC"/>
    <w:rsid w:val="004B32AF"/>
    <w:rsid w:val="0055120D"/>
    <w:rsid w:val="005765C4"/>
    <w:rsid w:val="00597680"/>
    <w:rsid w:val="005F28EF"/>
    <w:rsid w:val="005F2EFC"/>
    <w:rsid w:val="006535DC"/>
    <w:rsid w:val="0065666A"/>
    <w:rsid w:val="00672437"/>
    <w:rsid w:val="006764C9"/>
    <w:rsid w:val="00694A5E"/>
    <w:rsid w:val="006B138F"/>
    <w:rsid w:val="0077435E"/>
    <w:rsid w:val="00782DF7"/>
    <w:rsid w:val="007B3555"/>
    <w:rsid w:val="00804BB1"/>
    <w:rsid w:val="00810B70"/>
    <w:rsid w:val="00831548"/>
    <w:rsid w:val="00872D13"/>
    <w:rsid w:val="008818C0"/>
    <w:rsid w:val="008B4A31"/>
    <w:rsid w:val="008E0C5E"/>
    <w:rsid w:val="008E2EC2"/>
    <w:rsid w:val="008E77CC"/>
    <w:rsid w:val="0090309C"/>
    <w:rsid w:val="0091074E"/>
    <w:rsid w:val="00912144"/>
    <w:rsid w:val="00913BD7"/>
    <w:rsid w:val="00933569"/>
    <w:rsid w:val="00945F3C"/>
    <w:rsid w:val="00960D87"/>
    <w:rsid w:val="00974DF5"/>
    <w:rsid w:val="00977E3B"/>
    <w:rsid w:val="009B5DD4"/>
    <w:rsid w:val="009D7D92"/>
    <w:rsid w:val="009E2095"/>
    <w:rsid w:val="00A74328"/>
    <w:rsid w:val="00B333D0"/>
    <w:rsid w:val="00B34FDC"/>
    <w:rsid w:val="00B977D6"/>
    <w:rsid w:val="00C0068F"/>
    <w:rsid w:val="00C02760"/>
    <w:rsid w:val="00C57A53"/>
    <w:rsid w:val="00C95473"/>
    <w:rsid w:val="00D30C6E"/>
    <w:rsid w:val="00D36ED2"/>
    <w:rsid w:val="00D83680"/>
    <w:rsid w:val="00D97641"/>
    <w:rsid w:val="00E139B2"/>
    <w:rsid w:val="00E35D38"/>
    <w:rsid w:val="00E8481E"/>
    <w:rsid w:val="00E92DB0"/>
    <w:rsid w:val="00F00485"/>
    <w:rsid w:val="00F1137F"/>
    <w:rsid w:val="00F546C9"/>
    <w:rsid w:val="00F67D53"/>
    <w:rsid w:val="00F77E2B"/>
    <w:rsid w:val="00FE203F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king@mot.gov.j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cking.jo/tra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Deuzinha Y. Abed</cp:lastModifiedBy>
  <cp:revision>2</cp:revision>
  <cp:lastPrinted>2021-07-08T10:39:00Z</cp:lastPrinted>
  <dcterms:created xsi:type="dcterms:W3CDTF">2022-10-06T08:58:00Z</dcterms:created>
  <dcterms:modified xsi:type="dcterms:W3CDTF">2022-10-06T08:58:00Z</dcterms:modified>
</cp:coreProperties>
</file>